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E2" w:rsidRDefault="00A126E2" w:rsidP="00A126E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6E2" w:rsidRDefault="00A126E2" w:rsidP="00A126E2">
      <w:pPr>
        <w:pStyle w:val="Didascalia"/>
      </w:pPr>
      <w:r>
        <w:t>MINISTERO  DELL’ ISTRUZIONE, DELL’UNIVERSITA’, DELLA RICERCA</w:t>
      </w:r>
    </w:p>
    <w:p w:rsidR="00A126E2" w:rsidRDefault="00A126E2" w:rsidP="00A126E2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126E2" w:rsidRDefault="00A126E2" w:rsidP="00A126E2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126E2" w:rsidRDefault="00A126E2" w:rsidP="00A126E2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126E2" w:rsidRDefault="00A126E2" w:rsidP="00A126E2">
      <w:pPr>
        <w:rPr>
          <w:b/>
          <w:bCs/>
          <w:sz w:val="24"/>
          <w:szCs w:val="24"/>
        </w:rPr>
      </w:pPr>
    </w:p>
    <w:p w:rsidR="00A126E2" w:rsidRDefault="00A126E2" w:rsidP="00A126E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126E2" w:rsidRDefault="00A126E2" w:rsidP="00A126E2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Roma,    </w:t>
      </w:r>
      <w:r w:rsidR="00DE247A">
        <w:rPr>
          <w:sz w:val="24"/>
          <w:szCs w:val="24"/>
        </w:rPr>
        <w:t>3/12</w:t>
      </w:r>
      <w:r>
        <w:rPr>
          <w:sz w:val="24"/>
          <w:szCs w:val="24"/>
        </w:rPr>
        <w:t>/2018</w:t>
      </w:r>
    </w:p>
    <w:p w:rsidR="00A126E2" w:rsidRDefault="00A126E2" w:rsidP="00A126E2">
      <w:pPr>
        <w:rPr>
          <w:sz w:val="24"/>
          <w:szCs w:val="24"/>
        </w:rPr>
      </w:pPr>
    </w:p>
    <w:p w:rsidR="00A126E2" w:rsidRDefault="00A126E2" w:rsidP="00A126E2">
      <w:pPr>
        <w:ind w:left="567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A126E2" w:rsidRDefault="00A126E2" w:rsidP="00A126E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A126E2" w:rsidRDefault="00DE247A" w:rsidP="00A126E2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p.c. </w:t>
      </w:r>
      <w:r w:rsidR="00A126E2">
        <w:rPr>
          <w:sz w:val="24"/>
          <w:szCs w:val="24"/>
        </w:rPr>
        <w:t>Ai docenti</w:t>
      </w:r>
    </w:p>
    <w:p w:rsidR="00A126E2" w:rsidRDefault="00DE247A" w:rsidP="00A126E2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p.c. </w:t>
      </w:r>
      <w:r w:rsidR="00A126E2">
        <w:rPr>
          <w:sz w:val="24"/>
          <w:szCs w:val="24"/>
        </w:rPr>
        <w:t>Al personale ATA</w:t>
      </w:r>
    </w:p>
    <w:p w:rsidR="00A126E2" w:rsidRDefault="00DE247A" w:rsidP="00A126E2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p.c. </w:t>
      </w:r>
      <w:r w:rsidR="00A126E2">
        <w:rPr>
          <w:sz w:val="24"/>
          <w:szCs w:val="24"/>
        </w:rPr>
        <w:t>Alla DSGA Sig.ra Paola Leoni</w:t>
      </w:r>
    </w:p>
    <w:p w:rsidR="00A126E2" w:rsidRDefault="00DE247A" w:rsidP="00167B3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p.c. </w:t>
      </w:r>
      <w:r w:rsidR="00A126E2">
        <w:rPr>
          <w:sz w:val="24"/>
          <w:szCs w:val="24"/>
        </w:rPr>
        <w:t>All’ASPP prof. Giovanni Gregorio Vernich</w:t>
      </w:r>
    </w:p>
    <w:p w:rsidR="00A126E2" w:rsidRDefault="00A126E2" w:rsidP="00A126E2">
      <w:pPr>
        <w:ind w:left="5529"/>
        <w:jc w:val="center"/>
        <w:rPr>
          <w:sz w:val="24"/>
          <w:szCs w:val="24"/>
        </w:rPr>
      </w:pPr>
    </w:p>
    <w:p w:rsidR="00A126E2" w:rsidRDefault="00A126E2" w:rsidP="00A126E2">
      <w:pPr>
        <w:ind w:left="5529"/>
        <w:jc w:val="center"/>
        <w:rPr>
          <w:sz w:val="24"/>
          <w:szCs w:val="24"/>
        </w:rPr>
      </w:pPr>
    </w:p>
    <w:p w:rsidR="00A126E2" w:rsidRDefault="00A126E2" w:rsidP="00A126E2">
      <w:pPr>
        <w:jc w:val="center"/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375DEB">
        <w:rPr>
          <w:sz w:val="24"/>
          <w:szCs w:val="24"/>
        </w:rPr>
        <w:t xml:space="preserve"> 139</w:t>
      </w:r>
    </w:p>
    <w:p w:rsidR="00A126E2" w:rsidRDefault="00A126E2" w:rsidP="00A126E2">
      <w:pPr>
        <w:jc w:val="both"/>
        <w:rPr>
          <w:sz w:val="24"/>
          <w:szCs w:val="24"/>
        </w:rPr>
      </w:pPr>
    </w:p>
    <w:p w:rsidR="00167B38" w:rsidRPr="00840B1E" w:rsidRDefault="00167B38" w:rsidP="00A126E2">
      <w:pPr>
        <w:jc w:val="both"/>
        <w:rPr>
          <w:b/>
          <w:sz w:val="22"/>
          <w:szCs w:val="22"/>
        </w:rPr>
      </w:pPr>
      <w:r w:rsidRPr="00840B1E">
        <w:rPr>
          <w:b/>
          <w:sz w:val="22"/>
          <w:szCs w:val="22"/>
        </w:rPr>
        <w:t>Oggetto: Noleggio armadietti per gli studenti</w:t>
      </w:r>
    </w:p>
    <w:p w:rsidR="00167B38" w:rsidRPr="00167B38" w:rsidRDefault="00167B38" w:rsidP="00A126E2">
      <w:pPr>
        <w:jc w:val="both"/>
        <w:rPr>
          <w:b/>
          <w:sz w:val="24"/>
          <w:szCs w:val="24"/>
        </w:rPr>
      </w:pPr>
    </w:p>
    <w:p w:rsidR="00A126E2" w:rsidRPr="00167B38" w:rsidRDefault="00A126E2" w:rsidP="00A126E2">
      <w:pPr>
        <w:jc w:val="both"/>
        <w:rPr>
          <w:sz w:val="22"/>
          <w:szCs w:val="22"/>
        </w:rPr>
      </w:pPr>
      <w:r w:rsidRPr="00167B38">
        <w:rPr>
          <w:sz w:val="22"/>
          <w:szCs w:val="22"/>
        </w:rPr>
        <w:t>Si informano gli studenti interessati che è possibile noleggiare una postazione degli armadietti per custodire indumenti, zaini</w:t>
      </w:r>
      <w:r w:rsidR="00DE247A" w:rsidRPr="00167B38">
        <w:rPr>
          <w:sz w:val="22"/>
          <w:szCs w:val="22"/>
        </w:rPr>
        <w:t>, caschi ecc.</w:t>
      </w:r>
      <w:r w:rsidRPr="00167B38">
        <w:rPr>
          <w:sz w:val="22"/>
          <w:szCs w:val="22"/>
        </w:rPr>
        <w:t xml:space="preserve">, prenotandosi sull’apposito foglio reperibile nella bacheca a piano terra </w:t>
      </w:r>
      <w:r w:rsidR="00375DEB" w:rsidRPr="00167B38">
        <w:rPr>
          <w:sz w:val="22"/>
          <w:szCs w:val="22"/>
        </w:rPr>
        <w:t xml:space="preserve">(a destra appena si entra), </w:t>
      </w:r>
      <w:r w:rsidR="00167B38" w:rsidRPr="00167B38">
        <w:rPr>
          <w:b/>
          <w:sz w:val="22"/>
          <w:szCs w:val="22"/>
        </w:rPr>
        <w:t>entro il 10</w:t>
      </w:r>
      <w:r w:rsidRPr="00167B38">
        <w:rPr>
          <w:b/>
          <w:sz w:val="22"/>
          <w:szCs w:val="22"/>
        </w:rPr>
        <w:t xml:space="preserve"> dicembre.</w:t>
      </w:r>
    </w:p>
    <w:p w:rsidR="00A126E2" w:rsidRPr="00167B38" w:rsidRDefault="00323EE8" w:rsidP="00A126E2">
      <w:pPr>
        <w:jc w:val="both"/>
        <w:rPr>
          <w:rFonts w:cs="Times New Roman"/>
          <w:sz w:val="22"/>
          <w:szCs w:val="22"/>
        </w:rPr>
      </w:pPr>
      <w:r w:rsidRPr="00167B38">
        <w:rPr>
          <w:sz w:val="22"/>
          <w:szCs w:val="22"/>
        </w:rPr>
        <w:tab/>
      </w:r>
      <w:r w:rsidR="00A126E2" w:rsidRPr="00167B38">
        <w:rPr>
          <w:rFonts w:cs="Times New Roman"/>
          <w:sz w:val="22"/>
          <w:szCs w:val="22"/>
        </w:rPr>
        <w:t>Il costo d</w:t>
      </w:r>
      <w:r w:rsidR="00375DEB" w:rsidRPr="00167B38">
        <w:rPr>
          <w:rFonts w:cs="Times New Roman"/>
          <w:sz w:val="22"/>
          <w:szCs w:val="22"/>
        </w:rPr>
        <w:t>el noleggio annuale è di €20,00</w:t>
      </w:r>
      <w:r w:rsidR="00A126E2" w:rsidRPr="00167B38">
        <w:rPr>
          <w:rFonts w:cs="Times New Roman"/>
          <w:sz w:val="22"/>
          <w:szCs w:val="22"/>
        </w:rPr>
        <w:t xml:space="preserve"> </w:t>
      </w:r>
      <w:r w:rsidR="004F3A69" w:rsidRPr="00167B38">
        <w:rPr>
          <w:rFonts w:cs="Times New Roman"/>
          <w:sz w:val="22"/>
          <w:szCs w:val="22"/>
        </w:rPr>
        <w:t>(come deciso dal Consiglio d’istituto)</w:t>
      </w:r>
      <w:r w:rsidR="00375DEB" w:rsidRPr="00167B38">
        <w:rPr>
          <w:rFonts w:cs="Times New Roman"/>
          <w:sz w:val="22"/>
          <w:szCs w:val="22"/>
        </w:rPr>
        <w:t xml:space="preserve">, </w:t>
      </w:r>
      <w:r w:rsidR="004F3A69" w:rsidRPr="00167B38">
        <w:rPr>
          <w:rFonts w:cs="Times New Roman"/>
          <w:sz w:val="22"/>
          <w:szCs w:val="22"/>
        </w:rPr>
        <w:t xml:space="preserve"> </w:t>
      </w:r>
      <w:r w:rsidR="00A126E2" w:rsidRPr="00167B38">
        <w:rPr>
          <w:rFonts w:cs="Times New Roman"/>
          <w:sz w:val="22"/>
          <w:szCs w:val="22"/>
        </w:rPr>
        <w:t xml:space="preserve">da versare sul cc della scuola </w:t>
      </w:r>
      <w:r w:rsidR="00BF3B45" w:rsidRPr="00167B38">
        <w:rPr>
          <w:rFonts w:cs="Times New Roman"/>
          <w:sz w:val="22"/>
          <w:szCs w:val="22"/>
        </w:rPr>
        <w:t xml:space="preserve">66823006, oppure tramite bonifico al liceo </w:t>
      </w:r>
      <w:r w:rsidR="00414077">
        <w:rPr>
          <w:rFonts w:cs="Times New Roman"/>
          <w:sz w:val="22"/>
          <w:szCs w:val="22"/>
        </w:rPr>
        <w:t xml:space="preserve">scientifico </w:t>
      </w:r>
      <w:r w:rsidR="00BF3B45" w:rsidRPr="00167B38">
        <w:rPr>
          <w:rFonts w:cs="Times New Roman"/>
          <w:sz w:val="22"/>
          <w:szCs w:val="22"/>
        </w:rPr>
        <w:t xml:space="preserve">Talete (il codice Iban è presente sull’home page del sito),  </w:t>
      </w:r>
      <w:r w:rsidR="00A126E2" w:rsidRPr="00167B38">
        <w:rPr>
          <w:rFonts w:cs="Times New Roman"/>
          <w:sz w:val="22"/>
          <w:szCs w:val="22"/>
        </w:rPr>
        <w:t>indicando nella causale:</w:t>
      </w:r>
    </w:p>
    <w:p w:rsidR="00A126E2" w:rsidRPr="00167B38" w:rsidRDefault="00A126E2" w:rsidP="00A126E2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167B38">
        <w:rPr>
          <w:sz w:val="22"/>
          <w:szCs w:val="22"/>
        </w:rPr>
        <w:t>nome e cognome e classe dell’alunno/a</w:t>
      </w:r>
      <w:r w:rsidR="004F3A69" w:rsidRPr="00167B38">
        <w:rPr>
          <w:sz w:val="22"/>
          <w:szCs w:val="22"/>
        </w:rPr>
        <w:t>;</w:t>
      </w:r>
      <w:r w:rsidRPr="00167B38">
        <w:rPr>
          <w:sz w:val="22"/>
          <w:szCs w:val="22"/>
        </w:rPr>
        <w:t xml:space="preserve">  </w:t>
      </w:r>
      <w:r w:rsidRPr="00414077">
        <w:rPr>
          <w:sz w:val="22"/>
          <w:szCs w:val="22"/>
        </w:rPr>
        <w:t>“noleggio posto armadietto liceo Talete a.s. 2018-19”.</w:t>
      </w:r>
    </w:p>
    <w:p w:rsidR="00414077" w:rsidRDefault="00414077" w:rsidP="00414077">
      <w:pPr>
        <w:jc w:val="both"/>
        <w:rPr>
          <w:b/>
          <w:sz w:val="22"/>
          <w:szCs w:val="22"/>
        </w:rPr>
      </w:pPr>
    </w:p>
    <w:p w:rsidR="00414077" w:rsidRPr="00414077" w:rsidRDefault="00414077" w:rsidP="00414077">
      <w:pPr>
        <w:jc w:val="both"/>
        <w:rPr>
          <w:b/>
          <w:sz w:val="22"/>
          <w:szCs w:val="22"/>
        </w:rPr>
      </w:pPr>
      <w:r w:rsidRPr="00414077">
        <w:rPr>
          <w:b/>
          <w:sz w:val="22"/>
          <w:szCs w:val="22"/>
        </w:rPr>
        <w:t>Il versamento dovrà essere effettuato improrogabilmente entro il 10 dicembre 2018.</w:t>
      </w:r>
    </w:p>
    <w:p w:rsidR="00323EE8" w:rsidRPr="00167B38" w:rsidRDefault="00323EE8" w:rsidP="00DE247A">
      <w:pPr>
        <w:jc w:val="both"/>
        <w:rPr>
          <w:sz w:val="22"/>
          <w:szCs w:val="22"/>
        </w:rPr>
      </w:pPr>
      <w:r w:rsidRPr="00167B38">
        <w:rPr>
          <w:sz w:val="22"/>
          <w:szCs w:val="22"/>
        </w:rPr>
        <w:tab/>
      </w:r>
    </w:p>
    <w:p w:rsidR="00DE247A" w:rsidRPr="00167B38" w:rsidRDefault="00323EE8" w:rsidP="00DE247A">
      <w:pPr>
        <w:jc w:val="both"/>
        <w:rPr>
          <w:sz w:val="22"/>
          <w:szCs w:val="22"/>
        </w:rPr>
      </w:pPr>
      <w:r w:rsidRPr="00167B38">
        <w:rPr>
          <w:sz w:val="22"/>
          <w:szCs w:val="22"/>
        </w:rPr>
        <w:tab/>
      </w:r>
      <w:r w:rsidR="00414077">
        <w:rPr>
          <w:sz w:val="22"/>
          <w:szCs w:val="22"/>
        </w:rPr>
        <w:t>Entro la stessa data del 10</w:t>
      </w:r>
      <w:r w:rsidR="004F3A69" w:rsidRPr="00167B38">
        <w:rPr>
          <w:sz w:val="22"/>
          <w:szCs w:val="22"/>
        </w:rPr>
        <w:t xml:space="preserve"> dicembre, le postazioni attualmente ancora occupate degli armadietti d</w:t>
      </w:r>
      <w:r w:rsidR="00414077">
        <w:rPr>
          <w:sz w:val="22"/>
          <w:szCs w:val="22"/>
        </w:rPr>
        <w:t>ovranno</w:t>
      </w:r>
      <w:r w:rsidR="004F3A69" w:rsidRPr="00167B38">
        <w:rPr>
          <w:sz w:val="22"/>
          <w:szCs w:val="22"/>
        </w:rPr>
        <w:t xml:space="preserve"> essere liberate del contenuto e lasciate aperte. Diversamente, si procederà d’ufficio all’apertura e allo svuotamento del contenuto.</w:t>
      </w:r>
    </w:p>
    <w:p w:rsidR="00DE247A" w:rsidRPr="00167B38" w:rsidRDefault="00323EE8" w:rsidP="00DE247A">
      <w:pPr>
        <w:jc w:val="both"/>
        <w:rPr>
          <w:sz w:val="22"/>
          <w:szCs w:val="22"/>
        </w:rPr>
      </w:pPr>
      <w:r w:rsidRPr="00167B38">
        <w:rPr>
          <w:sz w:val="22"/>
          <w:szCs w:val="22"/>
        </w:rPr>
        <w:tab/>
      </w:r>
      <w:r w:rsidR="00DE247A" w:rsidRPr="00167B38">
        <w:rPr>
          <w:sz w:val="22"/>
          <w:szCs w:val="22"/>
        </w:rPr>
        <w:t>Gli studenti assegnatari delle postazioni</w:t>
      </w:r>
      <w:r w:rsidRPr="00167B38">
        <w:rPr>
          <w:sz w:val="22"/>
          <w:szCs w:val="22"/>
        </w:rPr>
        <w:t xml:space="preserve">, in base all’ordine delle prenotazioni, </w:t>
      </w:r>
      <w:r w:rsidR="00DE247A" w:rsidRPr="00167B38">
        <w:rPr>
          <w:sz w:val="22"/>
          <w:szCs w:val="22"/>
        </w:rPr>
        <w:t xml:space="preserve"> </w:t>
      </w:r>
      <w:r w:rsidRPr="00167B38">
        <w:rPr>
          <w:sz w:val="22"/>
          <w:szCs w:val="22"/>
        </w:rPr>
        <w:t xml:space="preserve">saranno contattati dai responsabili organizzativi, gli </w:t>
      </w:r>
      <w:r w:rsidR="00DE247A" w:rsidRPr="00167B38">
        <w:rPr>
          <w:sz w:val="22"/>
          <w:szCs w:val="22"/>
        </w:rPr>
        <w:t>studenti rappresentanti in Consiglio d’Istituto</w:t>
      </w:r>
      <w:r w:rsidRPr="00167B38">
        <w:rPr>
          <w:sz w:val="22"/>
          <w:szCs w:val="22"/>
        </w:rPr>
        <w:t>:</w:t>
      </w:r>
    </w:p>
    <w:p w:rsidR="00DE247A" w:rsidRPr="00167B38" w:rsidRDefault="00DE247A" w:rsidP="00DE247A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67B38">
        <w:rPr>
          <w:rFonts w:cs="Times New Roman"/>
          <w:sz w:val="22"/>
          <w:szCs w:val="22"/>
        </w:rPr>
        <w:t>Bernardi Patrizi Emanuele</w:t>
      </w:r>
      <w:r w:rsidRPr="00167B38">
        <w:rPr>
          <w:rFonts w:cs="Times New Roman"/>
          <w:sz w:val="22"/>
          <w:szCs w:val="22"/>
        </w:rPr>
        <w:tab/>
      </w:r>
      <w:r w:rsidRPr="00167B38">
        <w:rPr>
          <w:rFonts w:cs="Times New Roman"/>
          <w:sz w:val="22"/>
          <w:szCs w:val="22"/>
        </w:rPr>
        <w:tab/>
      </w:r>
      <w:r w:rsidRPr="00167B38">
        <w:rPr>
          <w:rFonts w:cs="Times New Roman"/>
          <w:sz w:val="22"/>
          <w:szCs w:val="22"/>
        </w:rPr>
        <w:tab/>
      </w:r>
    </w:p>
    <w:p w:rsidR="00DE247A" w:rsidRPr="00167B38" w:rsidRDefault="00DE247A" w:rsidP="00DE247A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67B38">
        <w:rPr>
          <w:rFonts w:cs="Times New Roman"/>
          <w:sz w:val="22"/>
          <w:szCs w:val="22"/>
        </w:rPr>
        <w:t>Brilli Zanzuri Federico</w:t>
      </w:r>
    </w:p>
    <w:p w:rsidR="00DE247A" w:rsidRPr="00167B38" w:rsidRDefault="00DE247A" w:rsidP="00DE247A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67B38">
        <w:rPr>
          <w:rFonts w:cs="Times New Roman"/>
          <w:sz w:val="22"/>
          <w:szCs w:val="22"/>
        </w:rPr>
        <w:t>Borrelli  Lorenzo</w:t>
      </w:r>
      <w:r w:rsidRPr="00167B38">
        <w:rPr>
          <w:rFonts w:cs="Times New Roman"/>
          <w:sz w:val="22"/>
          <w:szCs w:val="22"/>
        </w:rPr>
        <w:tab/>
      </w:r>
      <w:r w:rsidRPr="00167B38">
        <w:rPr>
          <w:rFonts w:cs="Times New Roman"/>
          <w:sz w:val="22"/>
          <w:szCs w:val="22"/>
        </w:rPr>
        <w:tab/>
      </w:r>
      <w:r w:rsidRPr="00167B38">
        <w:rPr>
          <w:rFonts w:cs="Times New Roman"/>
          <w:sz w:val="22"/>
          <w:szCs w:val="22"/>
        </w:rPr>
        <w:tab/>
      </w:r>
      <w:r w:rsidRPr="00167B38">
        <w:rPr>
          <w:rFonts w:cs="Times New Roman"/>
          <w:sz w:val="22"/>
          <w:szCs w:val="22"/>
        </w:rPr>
        <w:tab/>
      </w:r>
    </w:p>
    <w:p w:rsidR="00A126E2" w:rsidRPr="00167B38" w:rsidRDefault="00DE247A" w:rsidP="00DE247A">
      <w:pPr>
        <w:pStyle w:val="Paragrafoelenco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67B38">
        <w:rPr>
          <w:rFonts w:cs="Times New Roman"/>
          <w:sz w:val="22"/>
          <w:szCs w:val="22"/>
        </w:rPr>
        <w:t>Sanna Mattia</w:t>
      </w:r>
      <w:r w:rsidRPr="00167B38">
        <w:rPr>
          <w:rFonts w:cs="Times New Roman"/>
          <w:sz w:val="22"/>
          <w:szCs w:val="22"/>
        </w:rPr>
        <w:tab/>
      </w:r>
    </w:p>
    <w:p w:rsidR="00323EE8" w:rsidRPr="00167B38" w:rsidRDefault="00323EE8" w:rsidP="00A126E2">
      <w:pPr>
        <w:jc w:val="both"/>
        <w:rPr>
          <w:sz w:val="22"/>
          <w:szCs w:val="22"/>
        </w:rPr>
      </w:pPr>
    </w:p>
    <w:p w:rsidR="00A126E2" w:rsidRPr="00167B38" w:rsidRDefault="00323EE8" w:rsidP="00375DEB">
      <w:pPr>
        <w:jc w:val="both"/>
        <w:rPr>
          <w:sz w:val="22"/>
          <w:szCs w:val="22"/>
        </w:rPr>
      </w:pPr>
      <w:r w:rsidRPr="00167B38">
        <w:rPr>
          <w:sz w:val="22"/>
          <w:szCs w:val="22"/>
        </w:rPr>
        <w:t>ai quali è possibile rivolgersi per ulteriori informazioni.</w:t>
      </w:r>
    </w:p>
    <w:p w:rsidR="00A126E2" w:rsidRDefault="00A126E2" w:rsidP="00A126E2">
      <w:pPr>
        <w:ind w:left="5529"/>
        <w:jc w:val="center"/>
        <w:rPr>
          <w:sz w:val="24"/>
          <w:szCs w:val="24"/>
        </w:rPr>
      </w:pPr>
    </w:p>
    <w:p w:rsidR="00A126E2" w:rsidRDefault="00A126E2" w:rsidP="00A126E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A126E2" w:rsidRDefault="00A126E2" w:rsidP="00A126E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A126E2" w:rsidRPr="002905B4" w:rsidRDefault="00A126E2" w:rsidP="00A126E2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  <w:r w:rsidRPr="002905B4">
        <w:rPr>
          <w:rFonts w:ascii="Verdana" w:hAnsi="Verdana"/>
          <w:sz w:val="18"/>
          <w:szCs w:val="18"/>
        </w:rPr>
        <w:t>(Firma autografa sostituita a mezzo stampa</w:t>
      </w:r>
    </w:p>
    <w:p w:rsidR="00A126E2" w:rsidRPr="002905B4" w:rsidRDefault="00A126E2" w:rsidP="00A126E2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2905B4">
        <w:rPr>
          <w:rFonts w:ascii="Verdana" w:hAnsi="Verdana"/>
          <w:sz w:val="18"/>
          <w:szCs w:val="18"/>
        </w:rPr>
        <w:t xml:space="preserve">                                                                  ai sensi dell’art. 3 comma 2 del d.lgs. n.39/1993)</w:t>
      </w:r>
    </w:p>
    <w:sectPr w:rsidR="00A126E2" w:rsidRPr="002905B4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4E3"/>
    <w:multiLevelType w:val="hybridMultilevel"/>
    <w:tmpl w:val="381A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192129"/>
    <w:multiLevelType w:val="hybridMultilevel"/>
    <w:tmpl w:val="DCFA27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283"/>
  <w:characterSpacingControl w:val="doNotCompress"/>
  <w:compat/>
  <w:rsids>
    <w:rsidRoot w:val="00A126E2"/>
    <w:rsid w:val="00046B77"/>
    <w:rsid w:val="00167B38"/>
    <w:rsid w:val="00323EE8"/>
    <w:rsid w:val="00375DEB"/>
    <w:rsid w:val="00414077"/>
    <w:rsid w:val="004F3A69"/>
    <w:rsid w:val="005A5702"/>
    <w:rsid w:val="00840B1E"/>
    <w:rsid w:val="00A126E2"/>
    <w:rsid w:val="00BF3B45"/>
    <w:rsid w:val="00DE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26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26E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126E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126E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126E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126E2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26E2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26E2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126E2"/>
    <w:rPr>
      <w:rFonts w:ascii="Times New Roman" w:eastAsiaTheme="minorEastAsia" w:hAnsi="Times New Roman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126E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6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6E2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12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7</cp:revision>
  <cp:lastPrinted>2018-12-03T09:03:00Z</cp:lastPrinted>
  <dcterms:created xsi:type="dcterms:W3CDTF">2018-12-03T08:35:00Z</dcterms:created>
  <dcterms:modified xsi:type="dcterms:W3CDTF">2018-12-03T09:23:00Z</dcterms:modified>
</cp:coreProperties>
</file>