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233DD5">
        <w:t>LL’ ISTRUZIONE, DELL’UNIVERSIT</w:t>
      </w:r>
      <w:r w:rsidR="00233DD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2B5932" w:rsidP="001660B2">
      <w:r>
        <w:t>Roma 27/06/2018</w:t>
      </w:r>
    </w:p>
    <w:p w:rsidR="002B5932" w:rsidRDefault="000F0FE8" w:rsidP="001660B2">
      <w:proofErr w:type="spellStart"/>
      <w:r>
        <w:t>prot.n.</w:t>
      </w:r>
      <w:proofErr w:type="spellEnd"/>
      <w:r>
        <w:t xml:space="preserve"> 0002524/U-V.2</w:t>
      </w:r>
    </w:p>
    <w:p w:rsidR="002B5932" w:rsidRDefault="002B5932" w:rsidP="001660B2"/>
    <w:p w:rsidR="002B5932" w:rsidRDefault="002B5932" w:rsidP="002B5932">
      <w:pPr>
        <w:jc w:val="center"/>
      </w:pPr>
    </w:p>
    <w:p w:rsidR="002B5932" w:rsidRDefault="002B5932" w:rsidP="002B5932">
      <w:pPr>
        <w:jc w:val="center"/>
      </w:pPr>
      <w:r>
        <w:t>AVVISO ISCRIZIONE CLASSI PRIME A.S. 2018/2019</w:t>
      </w:r>
    </w:p>
    <w:p w:rsidR="002B5932" w:rsidRDefault="002B5932" w:rsidP="002B5932">
      <w:pPr>
        <w:jc w:val="center"/>
      </w:pPr>
    </w:p>
    <w:p w:rsidR="002B5932" w:rsidRDefault="002B5932" w:rsidP="002B5932">
      <w:pPr>
        <w:jc w:val="center"/>
      </w:pPr>
    </w:p>
    <w:p w:rsidR="002B5932" w:rsidRDefault="002B5932" w:rsidP="002B5932">
      <w:pPr>
        <w:jc w:val="center"/>
      </w:pPr>
    </w:p>
    <w:p w:rsidR="002B5932" w:rsidRDefault="002B5932" w:rsidP="002B5932">
      <w:r>
        <w:t>Si comunica agli inte</w:t>
      </w:r>
      <w:r w:rsidR="00665055">
        <w:t>ressati che sono disponibili n.</w:t>
      </w:r>
      <w:r>
        <w:t>8 posti aggiuntivi nelle classi prime,</w:t>
      </w:r>
    </w:p>
    <w:p w:rsidR="002B5932" w:rsidRDefault="002B5932" w:rsidP="002B5932">
      <w:r>
        <w:t xml:space="preserve">per alunni che abbiano conseguito al termine degli studi secondari di primo grado, </w:t>
      </w:r>
    </w:p>
    <w:p w:rsidR="002B5932" w:rsidRDefault="002B5932" w:rsidP="002B5932">
      <w:r>
        <w:t>nell’anno scolastico 2017/2018 una votazione di dieci (10) o dieci e Lode.</w:t>
      </w:r>
    </w:p>
    <w:p w:rsidR="002B5932" w:rsidRDefault="002B5932" w:rsidP="002B5932"/>
    <w:p w:rsidR="002B5932" w:rsidRDefault="002B5932" w:rsidP="002B5932">
      <w:r>
        <w:t>La richiesta di iscrizione al Liceo Talete, firmata da entrambi i genitori dovrà essere consegnata a mano presso la Segret</w:t>
      </w:r>
      <w:r w:rsidR="00665055">
        <w:t>eria didattica, entro le ore 13</w:t>
      </w:r>
      <w:r>
        <w:t>;30 del 06.07.2018,</w:t>
      </w:r>
    </w:p>
    <w:p w:rsidR="002B5932" w:rsidRDefault="002B5932" w:rsidP="002B5932">
      <w:r>
        <w:t>corredata da una attestazione che comp</w:t>
      </w:r>
      <w:r w:rsidR="00665055">
        <w:t>rovi la votazione di 10 o 10 e L</w:t>
      </w:r>
      <w:r>
        <w:t xml:space="preserve">ode </w:t>
      </w:r>
      <w:r w:rsidR="00665055">
        <w:t>conseguita</w:t>
      </w:r>
    </w:p>
    <w:p w:rsidR="00665055" w:rsidRDefault="00665055" w:rsidP="002B5932">
      <w:r>
        <w:t>all’esame di Licenza Media.</w:t>
      </w:r>
    </w:p>
    <w:p w:rsidR="00665055" w:rsidRDefault="00665055" w:rsidP="002B5932"/>
    <w:p w:rsidR="00665055" w:rsidRDefault="00665055" w:rsidP="002B5932">
      <w:r>
        <w:t>In caso di un numero di domande maggiore di 8 sarà data priorità agli alunni con 10 e Lode.</w:t>
      </w:r>
    </w:p>
    <w:p w:rsidR="00665055" w:rsidRDefault="00665055" w:rsidP="002B5932"/>
    <w:p w:rsidR="00665055" w:rsidRDefault="00665055" w:rsidP="002B5932">
      <w:r>
        <w:t>Nel caso persistesse una situazione di due o più ex aequo sui posti disponibili, si procederà con il sorteggio.</w:t>
      </w:r>
    </w:p>
    <w:p w:rsidR="00665055" w:rsidRDefault="00665055" w:rsidP="002B5932"/>
    <w:p w:rsidR="00665055" w:rsidRDefault="00665055" w:rsidP="002B5932">
      <w:r>
        <w:t>La presentazione del nulla Osta sarà successiva all’accoglimento della domanda di iscrizione.</w:t>
      </w:r>
    </w:p>
    <w:p w:rsidR="00665055" w:rsidRDefault="00665055" w:rsidP="002B5932"/>
    <w:p w:rsidR="00665055" w:rsidRDefault="00444BF3" w:rsidP="00444BF3">
      <w:pPr>
        <w:ind w:left="6237" w:hanging="425"/>
        <w:jc w:val="both"/>
      </w:pPr>
      <w:r>
        <w:tab/>
        <w:t xml:space="preserve">Il </w:t>
      </w:r>
      <w:r w:rsidR="00665055">
        <w:t>Dirigente Scolastico</w:t>
      </w:r>
    </w:p>
    <w:p w:rsidR="00665055" w:rsidRPr="00665055" w:rsidRDefault="00665055" w:rsidP="00665055">
      <w:pPr>
        <w:ind w:left="6237"/>
        <w:jc w:val="both"/>
        <w:rPr>
          <w:i/>
        </w:rPr>
      </w:pPr>
      <w:r w:rsidRPr="00665055">
        <w:rPr>
          <w:i/>
        </w:rPr>
        <w:t xml:space="preserve">Prof. Alberto </w:t>
      </w:r>
      <w:proofErr w:type="spellStart"/>
      <w:r w:rsidRPr="00665055">
        <w:rPr>
          <w:i/>
        </w:rPr>
        <w:t>Cataneo</w:t>
      </w:r>
      <w:proofErr w:type="spellEnd"/>
    </w:p>
    <w:p w:rsidR="00665055" w:rsidRPr="00DF654F" w:rsidRDefault="00665055" w:rsidP="00665055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</w:t>
      </w:r>
      <w:r w:rsidRPr="00DF654F">
        <w:rPr>
          <w:sz w:val="18"/>
          <w:szCs w:val="18"/>
        </w:rPr>
        <w:t xml:space="preserve"> (Firma autografa sostituita a mezzo  stampa</w:t>
      </w:r>
    </w:p>
    <w:p w:rsidR="00665055" w:rsidRPr="00DF654F" w:rsidRDefault="00665055" w:rsidP="00665055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665055" w:rsidRDefault="00665055" w:rsidP="002B5932"/>
    <w:sectPr w:rsidR="00665055" w:rsidSect="002B593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B3A5E"/>
    <w:rsid w:val="000D5B6E"/>
    <w:rsid w:val="000D703C"/>
    <w:rsid w:val="000F0FE8"/>
    <w:rsid w:val="001660B2"/>
    <w:rsid w:val="001927AE"/>
    <w:rsid w:val="00206276"/>
    <w:rsid w:val="00233DD5"/>
    <w:rsid w:val="002B5932"/>
    <w:rsid w:val="0032595B"/>
    <w:rsid w:val="004223E1"/>
    <w:rsid w:val="00444BF3"/>
    <w:rsid w:val="004E37B3"/>
    <w:rsid w:val="0056346B"/>
    <w:rsid w:val="005A08FC"/>
    <w:rsid w:val="00665055"/>
    <w:rsid w:val="00683376"/>
    <w:rsid w:val="006E7CDB"/>
    <w:rsid w:val="00801098"/>
    <w:rsid w:val="009006F8"/>
    <w:rsid w:val="009421DF"/>
    <w:rsid w:val="009E7F5F"/>
    <w:rsid w:val="00A5216D"/>
    <w:rsid w:val="00A652A8"/>
    <w:rsid w:val="00B716FF"/>
    <w:rsid w:val="00B96C21"/>
    <w:rsid w:val="00D35E16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2018-06-27T11:17:00Z</dcterms:created>
  <dcterms:modified xsi:type="dcterms:W3CDTF">2018-06-27T11:23:00Z</dcterms:modified>
</cp:coreProperties>
</file>